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sto siedemdziesiąt lat i zrodził ―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kiedy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też żył siedemdziesiąt lat, i 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Kainan siedmdziesiąt lat i zrodził Malaleela.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Kenan miał lat siedemdziesiąt, urodził mu się Mahalaleel.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żył siedemdziesiąt lat i zrodził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został ojcem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miał siedemdziesiąt lat, gdy spłodził Mahalaleela.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żył Kenan osiemset czterdzieści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Kenan miał siedemdziesiąt lat, gdy urodził mu się syn Mahalalel.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сто сімдесять літ і породив Малелеїла.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Kenan przeżył siedemdziesiąt lat i spłodził Mahalalela.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Kenan żył siedemdziesiąt lat. Potem został ojcem Mahalalela.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2024-04-28T17:37:29Z</dcterms:modified>
</cp:coreProperties>
</file>