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Dziękujcie, również w.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wieczna.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&lt;x&gt;230 106:1&lt;/x&gt;; &lt;x&gt;230 107:1&lt;/x&gt;; &lt;x&gt;230 118:1-4&lt;/x&gt;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2024-04-29T02:06:50Z</dcterms:modified>
</cp:coreProperties>
</file>