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niegodziwość płonie jak ogień, pożera cierń oraz oset – i zaczyna płonąć w gęstwinie leśnej, i wznosi się potężny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niegodziwość płonie niczym ogień, pożera oset i cierń, przenosi żar na leśne gęstwiny, unosi się jak potężny dym!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ucieszy się z jego młodzieńców i nie zlituje się nad jego sierotami i wdowami. Wszyscy bowiem są obłudni i niegodziwi, a każde usta mówią sprośności.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młodzieńców jego Pan się nie ucieszy, a nad sierotami jego, i nad wdowami jego nie zmiłuje się; albowiem wszyscy są obłudni i złośliwi, a każde usta mówią sprosność. A wszakże w tem wszystkiem nie odwróci się zapalczywość jego; ale jeszcze ręka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młodzieńców jego nie będzie się Pan weselił a nie smiłuje się nad sierotami i nad wdowami jego, bo wszelki jest obłudnikiem i złośnikiem, a każde usta mówiły głupstwo. 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niegodziwość rozgorzała jak pożar, który trawi głogi i ciernie; wybucha w gąszczu leśnym, aż wzbijają się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bezprawie rozgorzało jak ogień, pożera cierń i oset i zapala gęstwinę leśną, tak że ta się unosi w słupach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niegodziwość zapłonęła jak ogień, pożera ciernie i osty, płonie w gąszczu leśnym, aż wznoszą się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płonie jak ogień, co trawi ciernie i osty, wypala leśne gęstwiny, tak że słup dymu się kłębi.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nieprawość płonie jak ogień, który trawi ciernie i osty, gąszcze lasu wypala, tak że kłębi się w górę słup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беззаконня розгориться як огонь і як суха трава буде пожерта огнем. І загориться в хащах лісу, і пожере все те, що довкруги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niegodziwość rozpali się jak ogień, pochłonie głóg i ciernie, i rozżarzy się w gęstwinach lasu, więc zakłębią się w unoszącym się dymie.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nie będzie się radował z ich młodzieńców, a ich chłopcom nie mającym ojca, jak również ich wdowom nie okaże miłosierdzia; bo wszyscy oni są odstępcami i złoczyńcami i każde usta wypowiadają niedorzeczność.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2024-05-09T00:41:44Z</dcterms:modified>
</cp:coreProperties>
</file>