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już nie cierpi jako zabójca lub złodziej, jako złoczyńca lub ten, kto się miesza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niech nie cierpi jednak jako morderca albo złodziej, albo złoczyńca, albo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 nie cierpi jako mężobójca, albo złodziej, albo złoczyńca, albo jako w cudzy urząd się wtrącający.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niechaj nie cierpi jako mężobójca abo złodziej, abo złomówca, abo jako cudzego pragnący.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was niech nie cierpi jako zabójca albo złodziej, albo złoczyńca, albo jako [niepowołany] nadzorca obcych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nikt z was nie cierpi jako zabójca albo złodziej, albo złoczyńca, albo jako człowiek,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jednak niech nie cierpi jako morderca lub złodziej, lub złoczyńca, lub nieuczciwy zarządca cudzego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nie cierpi jako morderca, złodziej, przestępca czy mąciciel!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nikt z was nie cierpi jako zabójca, lub złodziej, lub złoczyńca, lub jako czyhający na dobro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 może być zabójcą, złodziejem, złoczyńcą ani intrygantem i cierpieć z tego powodu.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was nie powinien cierpieć jako zabójca lub złodziej, złoczyńca czy mieszający się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вас хай не постраждає як убивця, або як злодій, або як злочинець, або як той, що встряє в чужі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doświadcza cierpień jako morderca, albo złodziej, albo złoczyńca, albo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cierpi za to, że jest mordercą, złodziejem, złoczyńcą czy wścibskim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z was nie cierpi jako morderca lub złodziej, lub złoczyńca, lub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cierpienie nie będzie jednak spowodowane tym, że jesteście mordercami, złodziejami lub innymi przestępcami, albo ludźmi siejącymi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2024-04-27T09:01:40Z</dcterms:modified>
</cp:coreProperties>
</file>