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7"/>
        <w:gridCol w:w="6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Zebulon! To lud! Na śmierć pogardził swą duszą! Także Naftali – na wzniesieniach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2024-04-28T14:57:25Z</dcterms:modified>
</cp:coreProperties>
</file>