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i Juda kochali Dawida, gdyż to on wychodził i przychodził (przy różnych zadaniach)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2024-04-29T13:41:18Z</dcterms:modified>
</cp:coreProperties>
</file>