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3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zanurzył ze Mną w misie rękę ten Mnie wyda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Ten, który zanurzył wraz ze Mną rękę w misie* – ten Mnie wyda.**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(Który zanurzył) ze mną rękę w misie,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zanurzył ze Mną w misie rękę ten Mnie wyda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Ten, który razem ze Mną sięgnął ręką do półmiska —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Ten, który macza ze mną rękę w misie, on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macza ze mną rękę w misie, ten mię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odpowiedając, rzekł: Który macza ze mną rękę w misie, ten mię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Ten, który ze Mną rękę zanurzył w misie,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ze mną umaczał rękę w misie,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Ten, który ze Mną sięga ręką do półmiska,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„Wyda Mnie ten, który zanurzył ze Mną rękę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„Który sięgnął razem ze mną do miski,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omoczył w przystawce ze mną rękę, ten mię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Ten Mnie wyda, który umoczył razem ze Mną rękę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що вмочить зі Мною у мисці руку, - Мене видасть.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rzekł: Ten który wmoczył wspólnie ze mną rękę w miednicy, ten właśnie mnie przekaże.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Ten, który ze mną zanurza rękę w misie,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"Ten, który razem ze mną zanurza swą macę w misie, ten mnie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”Ten, który ze mną macza rękę w czaszy, właśnie ten mnie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ten, który jednocześnie ze Mną sięga do półmiska—odpowiedział.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to półmisek z potrawą przygotowaną z orzechów, rodzynek i fig. Maczało się w niej chleb przed spożyciem.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41:10&lt;/x&gt;; &lt;x&gt;500 13:18&lt;/x&gt;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2024-05-09T01:21:51Z</dcterms:modified>
</cp:coreProperties>
</file>