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schronienia: Hebron i Libnę wraz z jej pastwistkami, i Jatir, i Esztemoę wraz z jej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przypadły także miasta schronienia: Hebron i Libna wraz z jej pastwiskami, Jattir i Esztemoa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Etanowgo, syna Symmowego,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Etan, syna Zamma, syna Semei,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schronienia: Hebron, Libnę wraz z jej pastwiskami, Jattir,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dano miasta ucieczki: Hebron i Libnę wraz z ich pastwiskami, Jattir i Esztemoę z ich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Aaronitom dano również miasta azylu: Hebron i Libnę wraz z pastwiskami, Jattir i Esztemoa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dano nadto miasta ucieczki Chebron i Libnę oraz ich pastwiska, Jattir i Esztemoę oraz ich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дали міста для втікачів, Хеврон і Ловну і його околиці і Селну і її околиці і Естамо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Ethana, syna Zimmy,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Etana. syna Zimmy, syna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2024-05-19T17:33:36Z</dcterms:modified>
</cp:coreProperties>
</file>