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Asafa. Boże, nie milcz;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nie trwał w milczeniu; nie pozostawaj niemy i nie bądź nieporuszony – o, Boski.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2024-04-27T18:13:56Z</dcterms:modified>
</cp:coreProperties>
</file>