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 i jak swym trunkiem upici,* tak zostaną pożarci – jak słoma zupełnie sucha.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ciernie, jak nieprzytomni z przepicia, jak słoma zupełnie sucha — tak zostaną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będą jak splecione ciernie i jak pijacy upojeni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winem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suche ściernisko do szczętu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jako ciernie splecieni a opojeni są jako winem; przetoż jako ściernisko suche do szczętu pożarci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ciernie społecznie się wiąże, tak biesiada ich pospołu pijących: będą zniszczeni jako słoma suchości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ciernie razem splecione i jak pijacy winem upojeni, jak wyschłe rżysko będą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miastu cierniem porośniętemu, które jest pełne lwów; spalone zostanie jak suche ściernisko.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zniszczeni jak splątane ciernie, jak upojeni winem pijacy i jak całkowicie wyschnięte rżysko.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ogarnięte ogniem cierniste krzaki, jak ściernisko - spłoną i nic nie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podpalone gąszcze krzaków ciernistych, jak suche ściernie, tak będą strawieni do 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аж до їхньої основи будуть висушені і як сплетений дуб пожертий буде і так як тростина повна сухості.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choćby byli spleceni jak ciernie i przesiąknięci jak ich napitek – to jednak jak suche rżysko będą do szczętu strawieni.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są splątani jak ciernie i pijani jak od piwa pszennego, zostaną strawieni jak zupełnie suche ściernie.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trunkiem upici : przy em. kaw na bet, tj. jak ich trunek, ּ</w:t>
      </w:r>
      <w:r>
        <w:rPr>
          <w:rtl/>
        </w:rPr>
        <w:t>וכְסָבְאָם</w:t>
      </w:r>
      <w:r>
        <w:rPr>
          <w:rtl w:val="0"/>
        </w:rPr>
        <w:t xml:space="preserve"> (uchsaw’am) na: swym trunkiem, ּ</w:t>
      </w:r>
      <w:r>
        <w:rPr>
          <w:rtl/>
        </w:rPr>
        <w:t>ובְסָבְאָם</w:t>
      </w:r>
      <w:r>
        <w:rPr>
          <w:rtl w:val="0"/>
        </w:rPr>
        <w:t xml:space="preserve"> (uwsaw’am).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2024-04-25T15:12:45Z</dcterms:modified>
</cp:coreProperties>
</file>