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― brat wasz i współuczestnik w ― ucisku i królestwie i wytrwałości w Jezusie, stałem się na ― wyspie ― która jest nazywana Patmos dla ― słowa ― Boga i ― świadectwa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Jan,* wasz brat i współuczestnik** *** w ucisku,**** Królestwie***** i wytrwałości****** w Jezusie,******* znalazłem się na wyspie zwanej Patmos,******** dla********* Słowa Bożego********** i świadectwa o Jezusie.*********** 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4, 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prorok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10:11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22:6-10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18-19), por. Did 10:7;11:7; apostoł (?),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.][**współuczestnik, συγκοινωνός,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uczestnik, κοινωνός, 1841 (IX/X)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][*******wytrwałości w Jezusie, ὑπομονῇ ἐν Ἰησοῦ,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υπομονη εν Χριστω Ιησου (l. zamiennie: Ιησου Χριστω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2) 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υπομονη Ιησου Χριστου 2329 (X) TW A;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 Na życie w Jezusie składa się zatem: (1) ucisk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4:1-2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5:7-10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22;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Królestwo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10:2930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(3) wytrwałość w Chrystusie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6:11-12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19;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Wszechmoc Boga i słabość Jego wiernych nie są ze sobą sprzeczne; są częścią Bożych planów.][********Patmos : malownicza wyspa na M. Egejskim, ok. 80 km na pd zach od Efezu. Jan mógł znaleźć się tam w czasie prześladowania chrześcijan, za Domicjana, ok. 95 r., a po zwolnieniu za rządów Nerwy (96-98 r. po Chr.) przybyć do Efezu. Pobyt na wyspie mógł trwać ok. 3 lat,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L.][*********dla, διά : tj. (1) w następstwie głoszenia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w celu głoszenia.][**********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][***********Dod. Χριστου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 TW K;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Jan, brat wasz i współuczestnik w ucisku i królestwie i wytrwałości w Jezusie, (byłem) na wyspie zwanej Patmos z powodu słowa Boga i świadectwa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Jan i brat wasz i współuczestnik w ucisku i w Królestwie i wytrwałości Jezusa Pomazańca stałem się na wyspie która jest nazywana Patmos z powodu Słowa Boga i przez świadectwo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2024-04-24T15:39:23Z</dcterms:modified>
</cp:coreProperties>
</file>