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uśmierzy moje wzburzenie na ciebie i odwróci od ciebie moją zapalczywość. Uspokoję się i nie będę już rozdrażniony.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uśmierzę swój gniew na tobie i odstąpi od ciebie moja zazdrość;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odpocznie sobie gniew mój na tobie, i odstąpi zapalczywość moja od ciebie, i uspokoję się, a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moje na cię, i odstąpi rzewniwość moja od ciebie, i przestanę, i nie będę się dalej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uśmierzę mój gniew na ciebie, i odstąpi od ciebie moja zapalczywość. Uspokoję się i już więcej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ułagodzę mój gniew przeciwko tobie, a moja popędliwość wobec ciebie ustąpi;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swe oburzenie przeciw tobie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mój gniew przeciwko tobie i odstąpi od ciebie moja zapalczywość.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na tobie mą złość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відставлю мій гнів, що проти тебе, і заберуться від тебе мої ревнощі, і Я спочину і більше не дбатиму.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ten sposób ukoję na tobie Mój gniew i odstąpi od ciebie Ma żarliwość – wtedy ochłonę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uśmierzę swą złość na tobie, i odwróci się od ciebie moja zazdrość; i powstrzymam się od działania, i już nie będę obrażonyʼ.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2024-05-21T01:40:21Z</dcterms:modified>
</cp:coreProperties>
</file>