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okrywał go obłok (w dzień), a nocą coś z wyglądu przypominało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stale. Za dnia przybytek był okryty przez obłok, a w nocy jaśniało nad nim coś, co przypominało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było stale: obłok okrywał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w nocy jakby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bywało ustawicznie; we dnie okrywał go obłok, a jako widzenie ognia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działo ustawicznie: we dnie okrywał ji obłok, a w nocy jako widzenie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działo zawsze: obłok okrywał go w dzień, a w nocy jakby blask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obłok okrywał go w dzień, w nocy zaś blask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 zawsze: za dnia okrywał go obłok, ale w nocy miał wygląd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było stale: w ciągu dnia święte mieszkanie było okryte obłokiem, a w nocy jakby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zawsze już tak bywało: obłok okrywał go [za dnia], a zjawisko ognia -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było stale: za dnia okrywał je obłok, który nocą wyglądał jak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було завжди. Хмара покривала його в дні і вид огня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ustawicznie okrywał go obłok, a nocą widmo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Obłok zakrywał go za dnia, a coś, co wyglądało jak ogień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2024-05-14T04:03:49Z</dcterms:modified>
</cp:coreProperties>
</file>