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wiek,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że nie przeminie ten rodzaj, aż się wszytko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przeminie to pokolenie, a 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aż spełni się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to wszystko się stanie, zanim przeminie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 і рід цей, як усе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przeszedłby obok-przeciw genetyczny rodzaj ten właśnie, aż by wszystkie wydarzenia jako jedno stało 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zanim się to wszystko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To pokolenie na pewno nie przeminie, dopóki, się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2024-05-07T01:01:34Z</dcterms:modified>
</cp:coreProperties>
</file>