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zawodzimy, On pozostaje wierny, ponieważ siebie samego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samego siebie wyprzeć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niewiernymi, on wiernym zostaje i 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wierzymy, on wiernym zostawa, 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odmawiamy wierności, On wiary dochowuje, bo nie może się zaprzeć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nie dochowujemy wiary, On pozostaje wierny, albowiem samego siebie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nie może się wyprzeć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gdyż nie może wyprzeć się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niewierni jesteśmy, On pozostaje wierny, nie może bowiem odrzucić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Choćbyśmy byli niewierni, on jednak wierny zostaje, bo sobie zaprzeczyć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choćbyśmy nie dochowali wiary, On pozostaje wierny, bo nie może przeczyć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невірні, то він залишиться вірним, бо себе зректися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pozostaje wiernym, gdyż nie może się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bo nie może zaprzeć się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nie może się bowiem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jesteśmy Mu wierni, On, mimo to, pozostaje wierny, bo nie może zaprzeć się samego siebie.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2024-04-27T23:42:11Z</dcterms:modified>
</cp:coreProperties>
</file>