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swego serca jak w Meriba,* ** Jak w Massa – w dniu (pobytu) na pustyni,***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Meriba, znaczy: spór; Massa, znaczy: próba, kuszenie.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17:1-7&lt;/x&gt;; &lt;x&gt;40 20:1-13&lt;/x&gt;; &lt;x&gt;50 6:16&lt;/x&gt;; &lt;x&gt;50 33:8&lt;/x&gt;;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2024-04-29T07:53:31Z</dcterms:modified>
</cp:coreProperties>
</file>