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7"/>
        <w:gridCol w:w="273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ich zaś udręką pragnienia, ukazałeś ogrom kary, którą zesłałeś na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cierpieli z pragnienia, a teraz ukazałeś im ogrom kary zesłanej na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показавши через що Ти тоді мучив спраглих як ворогів.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2024-04-30T12:44:31Z</dcterms:modified>
</cp:coreProperties>
</file>