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2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zniechęconych* i posilcie omdlałe kolana!**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opuszczone z niechęcią, posilcie omdlałe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osłabłe ręce i posilcie 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ręce osłabiałe, a kolana zemdlałe posilajcie.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Zmocnicie ręce opadłe a kolana zemdlałe posilcie.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ręce osłabłe, wzmocnijcie kolana omdlałe!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opadłe ręce i zasilcie omdlałe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Dodajcie siły osłabłym rękom, wzmocnijcie uginające się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omdlałe ręce! Wzmocnijcie 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ręce omdlałe, przywróćcie prężność drżącym kolanom!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Скріпіться, опущені руки і спараліжовні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Pokrzepiajcie omdlałe ręce i wzmacniajcie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Umocnijcie słabe ręce i wzmocnijcie chwiejące się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Wzmocnijcie (...) zniechęconych, &lt;x&gt;290 35:3&lt;/x&gt;L.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2024-04-28T14:17:41Z</dcterms:modified>
</cp:coreProperties>
</file>