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dają jakiś podarunek,* a ty (sama) dawałaś swoje podarunki swoim kochankom i przekupywałaś ich, aby przychodzili zewsząd na nierząd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daje się jakiś podarek. Ty tymczasem sama je rozdawałaś! Przekupywałaś kochanków, chcąc, by się zewsząd schodzili na orgie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daje się zapłatę, lecz ty dajesz swe dary wszystkim swoim kochankom i wynagradzasz im, aby przychodzili do ciebie zewsząd i uprawiali z tobą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wszetecznicom dawają zapłatę; aleś ty dawała zapłatę swoję wszystkim zalotnikom twoim, i dawałaś im upominki, aby chodzili do ciebie zewsząd na wszeteczeństwa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Wszytkim wszetecznicam dawają zapłaty, a tyś dawała zapłaty wszem gamratom swym i daryś im dawała, żeby wchodzili do ciebie zewsząd na wszeteczeństwa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daje się zapłatę, a ty wszystkim swoim kochankom dawałaś podarki i zjednywałaś ich sobie, by przychodzili do ciebie zewsząd i uprawiali z tobą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daje się zapłatę, lecz ty sama dawałaś swoje dary swoim kochankom i przekupywałaś ich, aby zewsząd przychodzili do ciebie i uprawiali z tobą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nierządnicy dają zapłatę, a ty dawałaś swoją zapłatę każdemu swemu kochankowi i pozyskiwałaś ich, żeby przychodzili do ciebie zewsząd, by uprawiać z tobą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każdej nierządnicy daje się zapłatę, ty zaś sama dawałaś podarki każdemu swojemu kochankowi i zjednywałaś ich sobie, żeby zewsząd przychodzili do ciebie i uprawiali z tobą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nierządnicy dają zapłatę, ty zaś obdarowywałaś swą zapłatą każdego twojego kochanka i wynagradzałaś ich, aby przychodzili do ciebie z okolicy na nierząd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Всім, що з нею розпустували ти давала заплату, і ти дала заплати всім твоїм любовникам і обклала їх, щоб приходили до тебе довкруги в твоїй розпусті.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ladacznicom dają upominki – ale to ty dawałaś swoje upominki wszystkim twym zalotnikom, oraz się okupywałaś, aby na wszeteczeństwa z tobą, z zewnątrz do ciebie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daje się podarunek, lecz ty – ty dawałaś podarunki wszystkim, którzy cię namiętnie kochali, i proponujesz im łapówkę, by przychodzili do ciebie ze wszystkich stron na twe nierządy.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podarunek, </w:t>
      </w:r>
      <w:r>
        <w:rPr>
          <w:rtl/>
        </w:rPr>
        <w:t>נֶדֶה</w:t>
      </w:r>
      <w:r>
        <w:rPr>
          <w:rtl w:val="0"/>
        </w:rPr>
        <w:t xml:space="preserve"> (nede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2024-04-30T17:05:49Z</dcterms:modified>
</cp:coreProperties>
</file>