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(złożycie w ofierze) osiem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2024-05-06T02:52:54Z</dcterms:modified>
</cp:coreProperties>
</file>