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pierwociny twojego zboża, moszczu i 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wina i oliwy oraz pierwociny wełny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 twego, wina twego, i oliwy twojej, także pierwociny wełny z owiec twoich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zboża, wina i oliwy, i część wełny z 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moszczu, oliwy i 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twego moszczu i twojej 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moszczu, oliwy,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 pierwociny zboża, moszczu i oliwy oraz 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także pierwociny z twego zboża, z młodego wina, z oliwy i [wełnę] z pierwszych postrzyżyn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Dasz mu [wyznaczony dar, którym jest] pierwsza część [plonu] twojego zboża, wina i oliwy. Dasz mu pierwszą strzyżę twojej owcy.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зерна і вина і олії і первоплоди вовни овець йому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twojego zboża, twojego wina i twej oliwy; także oddasz mu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dać pierwocinę ze swego zboża, ze swego młodego wina i ze swej oliwy oraz pierwszą ostrzyżoną wełnę 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2024-04-28T20:52:42Z</dcterms:modified>
</cp:coreProperties>
</file>