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roześmiała się w myślach: Teraz, gdy jestem stara, mam doświadczać rozkoszy? Mój mąż również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roześmiała się więc w sobie, mówiąc: Teraz, gdy się zestarzałam i mój pan jest starcem, mam doznawać rozkoszy?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roześmiała się Sara sama w sobie, mówiąc: Gdym się zestarzała, rozkoszy zażywać będę; i pan mój zestarzał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rozśmiała się potajemnie, mówiąc: Gdym się już zstarzała i pan mój jest stary, rozkoszy patrzyć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Uśmiechnęła się więc do siebie i pomyślała: Teraz, gdy przekwitłam, mam doznawać rozkoszy, i mój stary mąż?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roześmiała się Sara sama do siebie, mówiąc: Teraz, gdy się zestarzałam, mam tej rozkoszy zażywać! I pan mój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Sara sama do siebie i pomyślała: Mam doznawać rozkoszy, kiedy się już zestarzałam i mój pan jest starcem?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do siebie i rzekła: „Teraz, gdy przekwitłam i mój pan jest starcem, miałabym doznawać rozkoszy?”.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zapytał Abrahama: - Dlaczego Sara roześmiała się, myśląc: Czy rzeczywiście mogłabym rodzić, ja, stara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Zaśmiała się Sara do siebie mówiąc: Po tym, jak wyschłam, będę miała [znów] piękną skórę? a i mój mąż jest stary!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Засміялася же Сарра, кажучи в собі: Ще не сталося мені до тепер, а пан мій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 roześmiała się w duszy, mówiąc: Czyżbym miała doznać rozkoszy po moim zwiędnięciu? Przecież mój pan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Sara roześmiała się w sobie, mówiąc: ”Czy naprawdę mam zaznać rozkoszy, gdy już jestem sterana wiekiem, a i mój pan się zestarzał?”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2024-04-28T06:46:51Z</dcterms:modified>
</cp:coreProperties>
</file>