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Odpłać, Boże mój, Tobiaszowi i Sanballatowi według ich uczynków — a także prorokini Noadii i pozostałym prorokom, którzy starali się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Tobiaszu i Sanballacie, według ich uczynków, także o prorokini Noadzie oraz pozostałych prorokach, którzy chcieli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Pomnijże, o Boże mój! na Tobijasza i Sanballata, według takowych uczynków ich: także na Noadyję prorokinię, i na 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mię, Panie, dla Tobiasza i Sanaballata według uczynków ich takowych: ale i na Noadiasza proroka i 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zapomnij, Boże mój, Tobiaszowi i Sanballatowi tych uczynków ich, jak również prorokini Noadii i innym prorokom,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Boże mój, o tych uczynkach Tobiasza i Sanballata, a również prorokini Noadii i pozostałych proroków,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Tobiaszowi i Sanballatowi te czyny! Pamiętaj też prorokini Noadii i innym prorokom, którzy mnie chcieli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„Boże mój, zapamiętaj to Sanballatowi i Tobiaszowi według ich niecnych uczynków. Zapamiętaj także prorokini Noadii i innym prorokom, którzy chcieli mnie zastraszyć!”.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mój Boże, o Tobijji i Sanballacie za ich [złe] postępowanie, a także, że prorokini Noadja i inni prorocy chcieli mnie przerazić.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Боже, Товії і Санаваллатові за цими його ділами, і пророкові Ноадії і осталим з пророків, які мене страшили.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Boże, o Tobji i Sanballacie, oraz o tamtych ich uczynkach; także prorokinię Noadię oraz innych proroków, co mnie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pamiętać, Boże mój, Tobiaszowi i Sanballatowi stosownie do uczynków każdego z nich, a także – prorokini Noadii i pozostałym prorokom, którzy wciąż próbowali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2024-05-02T15:23:00Z</dcterms:modified>
</cp:coreProperties>
</file>