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 Zastępów, Bóg Izraela, o sprzętach, które pozostały w domu JAHWE i w domu króla Judy,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 Zastępów, Bóg Izraela, o sprzętach, które pozostały w świątyni JAHWE, w pałacu króla Judy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tych naczyniach, które pozostały w domu JAHWE, w domu króla Judy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 zastępów, Bóg Izraelski, o tych naczyniach, które pozostały w domu Pańskim, i w domu króla Judzkiego, i w Jeruzalemie: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Izraelów, do naczynia, które pozostały w domu PANskim i w domu króla Judzkiego i w 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Izraela, o naczyniach pozostałych w domu Pańskim, w pałacu króla judzkiego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Izraela, o przyborach, które pozostały w domu Pana i w pałacu króla judzkiego, i w Jeruzalemie: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Izraela, o naczyniach, które pozostały w domu JAHWE, w pałacu króla Judy i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 Zastępów, Bóg Izraela, o naczyniach pozostałych w domu JAHWE, w pałacu królewskim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bowiem mówi Jahwe Zastępów, Bóg Izraela, o naczyniach pozostałych w Świątyni Jahwe i w pałacu króla judzkiego oraz w Jeruzalem):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mówi WIEKUISTY Zastępów, Bóg Israela, o tych przyborach, które pozostały w Domu WIEKUISTEGO, w domu króla Judy oraz w Jeruszalaim: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Zastępów, Bóg Izraela, rzekł o sprzętach, które pozostają w domu JAHWE i w domu króla Judy, i w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2024-04-27T19:03:38Z</dcterms:modified>
</cp:coreProperties>
</file>